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DC01F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October</w:t>
            </w:r>
            <w:r w:rsidR="00847B8E">
              <w:rPr>
                <w:sz w:val="24"/>
              </w:rPr>
              <w:t xml:space="preserve"> 2018</w:t>
            </w:r>
          </w:p>
        </w:tc>
        <w:tc>
          <w:tcPr>
            <w:tcW w:w="2338" w:type="dxa"/>
          </w:tcPr>
          <w:p w:rsidR="0020327D" w:rsidRPr="0020327D" w:rsidRDefault="00DC01F9" w:rsidP="0084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October</w:t>
            </w:r>
            <w:r w:rsidR="00847B8E">
              <w:rPr>
                <w:sz w:val="24"/>
              </w:rPr>
              <w:t xml:space="preserve"> </w:t>
            </w:r>
            <w:r w:rsidR="0020327D" w:rsidRPr="0020327D">
              <w:rPr>
                <w:sz w:val="24"/>
              </w:rPr>
              <w:t xml:space="preserve"> 2019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24.207</w:t>
            </w:r>
            <w:r w:rsidR="0020327D" w:rsidRPr="0020327D">
              <w:rPr>
                <w:sz w:val="24"/>
              </w:rPr>
              <w:t xml:space="preserve"> MG</w:t>
            </w:r>
          </w:p>
        </w:tc>
        <w:tc>
          <w:tcPr>
            <w:tcW w:w="2338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15.633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4C0F1E" w:rsidP="00847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0.781</w:t>
            </w:r>
            <w:r w:rsidR="00847B8E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>MGD</w:t>
            </w:r>
          </w:p>
        </w:tc>
        <w:tc>
          <w:tcPr>
            <w:tcW w:w="2338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0.504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11.92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5.62</w:t>
            </w:r>
            <w:r w:rsidR="0020327D">
              <w:rPr>
                <w:sz w:val="24"/>
              </w:rPr>
              <w:t xml:space="preserve"> INCHES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41.60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45.64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9.39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 mg/L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</w:t>
            </w:r>
          </w:p>
        </w:tc>
        <w:tc>
          <w:tcPr>
            <w:tcW w:w="2425" w:type="dxa"/>
          </w:tcPr>
          <w:p w:rsidR="004C2EC9" w:rsidRDefault="004C0F1E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16.8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4C0F1E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0.470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mg/L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7.05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 standard units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1D6FEB">
            <w:pPr>
              <w:rPr>
                <w:b w:val="0"/>
              </w:rPr>
            </w:pPr>
            <w:r>
              <w:rPr>
                <w:b w:val="0"/>
              </w:rPr>
              <w:t xml:space="preserve">E. coli </w:t>
            </w:r>
            <w:proofErr w:type="spellStart"/>
            <w:r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0.366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 colonies per 100 mil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D34CA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4167 gpm</w:t>
            </w: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1385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20327D" w:rsidRDefault="004C0F1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20.3</w:t>
            </w:r>
            <w:r w:rsidR="0020327D">
              <w:t xml:space="preserve"> </w:t>
            </w:r>
            <w:proofErr w:type="spellStart"/>
            <w:r w:rsidR="0020327D">
              <w:t>ug</w:t>
            </w:r>
            <w:proofErr w:type="spellEnd"/>
            <w:r w:rsidR="0020327D">
              <w:t>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D249A"/>
    <w:rsid w:val="001D6FEB"/>
    <w:rsid w:val="0020327D"/>
    <w:rsid w:val="002D34CA"/>
    <w:rsid w:val="004C0F1E"/>
    <w:rsid w:val="004C2EC9"/>
    <w:rsid w:val="00847B8E"/>
    <w:rsid w:val="00A22EE0"/>
    <w:rsid w:val="00CD1222"/>
    <w:rsid w:val="00DB55D1"/>
    <w:rsid w:val="00D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8</cp:revision>
  <dcterms:created xsi:type="dcterms:W3CDTF">2019-04-12T16:47:00Z</dcterms:created>
  <dcterms:modified xsi:type="dcterms:W3CDTF">2019-11-12T15:01:00Z</dcterms:modified>
</cp:coreProperties>
</file>